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7E3D" w14:textId="77777777" w:rsidR="000C01BF" w:rsidRDefault="000C01BF" w:rsidP="003D0BE0">
      <w:pPr>
        <w:spacing w:after="0"/>
        <w:jc w:val="center"/>
        <w:rPr>
          <w:b/>
          <w:bCs/>
        </w:rPr>
      </w:pPr>
      <w:r w:rsidRPr="000C01BF">
        <w:rPr>
          <w:b/>
          <w:bCs/>
        </w:rPr>
        <w:t>Z</w:t>
      </w:r>
      <w:r w:rsidR="001847E1">
        <w:rPr>
          <w:b/>
          <w:bCs/>
        </w:rPr>
        <w:t> </w:t>
      </w:r>
      <w:r w:rsidRPr="000C01BF">
        <w:rPr>
          <w:b/>
          <w:bCs/>
        </w:rPr>
        <w:t>Á</w:t>
      </w:r>
      <w:r w:rsidR="001847E1">
        <w:rPr>
          <w:b/>
          <w:bCs/>
        </w:rPr>
        <w:t xml:space="preserve"> </w:t>
      </w:r>
      <w:r w:rsidRPr="000C01BF">
        <w:rPr>
          <w:b/>
          <w:bCs/>
        </w:rPr>
        <w:t>P</w:t>
      </w:r>
      <w:r w:rsidR="001847E1">
        <w:rPr>
          <w:b/>
          <w:bCs/>
        </w:rPr>
        <w:t xml:space="preserve"> </w:t>
      </w:r>
      <w:r w:rsidRPr="000C01BF">
        <w:rPr>
          <w:b/>
          <w:bCs/>
        </w:rPr>
        <w:t>I</w:t>
      </w:r>
      <w:r w:rsidR="001847E1">
        <w:rPr>
          <w:b/>
          <w:bCs/>
        </w:rPr>
        <w:t xml:space="preserve"> </w:t>
      </w:r>
      <w:r w:rsidRPr="000C01BF">
        <w:rPr>
          <w:b/>
          <w:bCs/>
        </w:rPr>
        <w:t>S</w:t>
      </w:r>
    </w:p>
    <w:p w14:paraId="7775B23D" w14:textId="77777777" w:rsidR="000C01BF" w:rsidRDefault="000C01BF" w:rsidP="003D0BE0">
      <w:pPr>
        <w:spacing w:after="0"/>
        <w:jc w:val="center"/>
        <w:rPr>
          <w:b/>
          <w:bCs/>
          <w:szCs w:val="24"/>
        </w:rPr>
      </w:pPr>
      <w:r w:rsidRPr="000C01BF">
        <w:rPr>
          <w:b/>
          <w:bCs/>
        </w:rPr>
        <w:t>z jednání výběrové</w:t>
      </w:r>
      <w:r w:rsidRPr="000C01BF">
        <w:rPr>
          <w:b/>
          <w:bCs/>
          <w:szCs w:val="24"/>
        </w:rPr>
        <w:t xml:space="preserve"> komise na obsazení pracovní pozice</w:t>
      </w:r>
      <w:r w:rsidR="00A1452B">
        <w:rPr>
          <w:b/>
          <w:bCs/>
          <w:szCs w:val="24"/>
        </w:rPr>
        <w:t xml:space="preserve"> …</w:t>
      </w:r>
    </w:p>
    <w:p w14:paraId="7943C452" w14:textId="77777777" w:rsidR="000C01BF" w:rsidRDefault="000C01BF" w:rsidP="000C01BF">
      <w:pPr>
        <w:jc w:val="both"/>
        <w:rPr>
          <w:b/>
          <w:bCs/>
          <w:szCs w:val="24"/>
        </w:rPr>
      </w:pPr>
    </w:p>
    <w:p w14:paraId="37CF68DD" w14:textId="77777777" w:rsidR="000C01BF" w:rsidRDefault="000C01BF" w:rsidP="000C01BF">
      <w:pPr>
        <w:jc w:val="both"/>
        <w:rPr>
          <w:szCs w:val="24"/>
        </w:rPr>
      </w:pPr>
      <w:r>
        <w:rPr>
          <w:szCs w:val="24"/>
        </w:rPr>
        <w:t>Datum vypsání a zveřejnění textu výběrového řízení:</w:t>
      </w:r>
    </w:p>
    <w:p w14:paraId="2AF6AF7E" w14:textId="77777777" w:rsidR="000C01BF" w:rsidRDefault="000C01BF" w:rsidP="000C01BF">
      <w:pPr>
        <w:jc w:val="both"/>
        <w:rPr>
          <w:szCs w:val="24"/>
        </w:rPr>
      </w:pPr>
      <w:r>
        <w:rPr>
          <w:szCs w:val="24"/>
        </w:rPr>
        <w:t>Datum uzávěrky výběrového řízení:</w:t>
      </w:r>
      <w:bookmarkStart w:id="0" w:name="_GoBack"/>
      <w:bookmarkEnd w:id="0"/>
    </w:p>
    <w:p w14:paraId="54B73A02" w14:textId="77777777" w:rsidR="000C01BF" w:rsidRDefault="000C01BF" w:rsidP="000C01BF">
      <w:pPr>
        <w:jc w:val="both"/>
        <w:rPr>
          <w:szCs w:val="24"/>
        </w:rPr>
      </w:pPr>
      <w:r>
        <w:rPr>
          <w:szCs w:val="24"/>
        </w:rPr>
        <w:t>Datum konání výběrového řízení:</w:t>
      </w:r>
    </w:p>
    <w:p w14:paraId="14393246" w14:textId="77777777" w:rsidR="000C01BF" w:rsidRDefault="000C01BF" w:rsidP="000C01BF">
      <w:pPr>
        <w:jc w:val="both"/>
        <w:rPr>
          <w:szCs w:val="24"/>
        </w:rPr>
      </w:pPr>
      <w:r>
        <w:rPr>
          <w:szCs w:val="24"/>
        </w:rPr>
        <w:t>Složení komise pro výběrové řízení:</w:t>
      </w:r>
    </w:p>
    <w:p w14:paraId="714A6F35" w14:textId="77777777" w:rsidR="000C01BF" w:rsidRDefault="000C01BF" w:rsidP="000C01BF">
      <w:pPr>
        <w:jc w:val="both"/>
        <w:rPr>
          <w:szCs w:val="24"/>
        </w:rPr>
      </w:pPr>
      <w:r>
        <w:rPr>
          <w:szCs w:val="24"/>
        </w:rPr>
        <w:t>Předseda:</w:t>
      </w:r>
    </w:p>
    <w:p w14:paraId="4F9944E8" w14:textId="77777777" w:rsidR="000C01BF" w:rsidRDefault="000C01BF" w:rsidP="000C01BF">
      <w:pPr>
        <w:jc w:val="both"/>
        <w:rPr>
          <w:szCs w:val="24"/>
        </w:rPr>
      </w:pPr>
      <w:r>
        <w:rPr>
          <w:szCs w:val="24"/>
        </w:rPr>
        <w:t xml:space="preserve">Členové: </w:t>
      </w:r>
    </w:p>
    <w:p w14:paraId="45F54D7A" w14:textId="77777777" w:rsidR="00DB6959" w:rsidRDefault="00DB6959" w:rsidP="000C01BF">
      <w:pPr>
        <w:jc w:val="both"/>
        <w:rPr>
          <w:szCs w:val="24"/>
        </w:rPr>
      </w:pPr>
    </w:p>
    <w:p w14:paraId="6EAA08F3" w14:textId="77777777" w:rsidR="00DB6959" w:rsidRDefault="00DB6959" w:rsidP="00DB6959">
      <w:pPr>
        <w:jc w:val="both"/>
        <w:rPr>
          <w:szCs w:val="24"/>
        </w:rPr>
      </w:pPr>
      <w:r>
        <w:rPr>
          <w:szCs w:val="24"/>
        </w:rPr>
        <w:t>Seznam přihlášených uchazečů, kteří nesplnili podmínky výběrového řízení a o jejichž vyřazení rozhodl předseda komise pro výběrové řízení:</w:t>
      </w:r>
    </w:p>
    <w:p w14:paraId="0C2644FF" w14:textId="77777777" w:rsidR="00DB6959" w:rsidRDefault="00DB6959" w:rsidP="00DB6959">
      <w:pPr>
        <w:jc w:val="both"/>
        <w:rPr>
          <w:szCs w:val="24"/>
        </w:rPr>
      </w:pPr>
      <w:r>
        <w:rPr>
          <w:szCs w:val="24"/>
        </w:rPr>
        <w:t xml:space="preserve">Seznam přihlášených uchazečů, kteří </w:t>
      </w:r>
      <w:r w:rsidR="00C64496">
        <w:rPr>
          <w:szCs w:val="24"/>
        </w:rPr>
        <w:t xml:space="preserve">byli pozváni a </w:t>
      </w:r>
      <w:r>
        <w:rPr>
          <w:szCs w:val="24"/>
        </w:rPr>
        <w:t xml:space="preserve">zúčastnili </w:t>
      </w:r>
      <w:r w:rsidR="00C64496">
        <w:rPr>
          <w:szCs w:val="24"/>
        </w:rPr>
        <w:t xml:space="preserve">se </w:t>
      </w:r>
      <w:r>
        <w:rPr>
          <w:szCs w:val="24"/>
        </w:rPr>
        <w:t>pohovoru:</w:t>
      </w:r>
    </w:p>
    <w:p w14:paraId="3331A1B6" w14:textId="77777777" w:rsidR="00DB6959" w:rsidRDefault="00DB6959" w:rsidP="000C01BF">
      <w:pPr>
        <w:jc w:val="both"/>
        <w:rPr>
          <w:szCs w:val="24"/>
        </w:rPr>
      </w:pPr>
    </w:p>
    <w:p w14:paraId="12158A01" w14:textId="77777777" w:rsidR="000C01BF" w:rsidRDefault="000C01BF" w:rsidP="000C01BF">
      <w:pPr>
        <w:jc w:val="both"/>
        <w:rPr>
          <w:szCs w:val="24"/>
        </w:rPr>
      </w:pPr>
    </w:p>
    <w:p w14:paraId="5F5BF565" w14:textId="77777777" w:rsidR="000C01BF" w:rsidRPr="003D0BE0" w:rsidRDefault="000C01BF" w:rsidP="00E826BF">
      <w:pPr>
        <w:spacing w:after="0"/>
        <w:jc w:val="both"/>
        <w:rPr>
          <w:b/>
          <w:bCs/>
          <w:szCs w:val="24"/>
        </w:rPr>
      </w:pPr>
      <w:r w:rsidRPr="003D0BE0">
        <w:rPr>
          <w:b/>
          <w:bCs/>
          <w:szCs w:val="24"/>
        </w:rPr>
        <w:t>Průběh výběrového řízení:</w:t>
      </w:r>
    </w:p>
    <w:p w14:paraId="65E203E6" w14:textId="77777777" w:rsidR="000C01BF" w:rsidRDefault="000C01BF" w:rsidP="000C01B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předseda komise seznámil členy komise s postupem výběrového řízení a kritérii pro výběr uchazečů</w:t>
      </w:r>
    </w:p>
    <w:p w14:paraId="2ABC7116" w14:textId="77777777" w:rsidR="000C01BF" w:rsidRDefault="000C01BF" w:rsidP="000C01BF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všichni členové komise vč. předsedy </w:t>
      </w:r>
      <w:r w:rsidR="00DB6959">
        <w:rPr>
          <w:szCs w:val="24"/>
        </w:rPr>
        <w:t xml:space="preserve">po uskutečnění pohovorů s pozvanými uchazeči </w:t>
      </w:r>
      <w:r>
        <w:rPr>
          <w:szCs w:val="24"/>
        </w:rPr>
        <w:t>odevzdali svůj hlasovací lístek</w:t>
      </w:r>
      <w:r w:rsidR="00E472D0">
        <w:rPr>
          <w:szCs w:val="24"/>
        </w:rPr>
        <w:t xml:space="preserve"> vyplněný v tajném hlasování (hlasovací lístky jsou přiloženy k originálu tohoto zápisu</w:t>
      </w:r>
      <w:r w:rsidR="00392BB8">
        <w:rPr>
          <w:szCs w:val="24"/>
        </w:rPr>
        <w:t xml:space="preserve"> a to v zalepené obálce s názvem „Hlasování“</w:t>
      </w:r>
      <w:r w:rsidR="00E472D0">
        <w:rPr>
          <w:szCs w:val="24"/>
        </w:rPr>
        <w:t>)</w:t>
      </w:r>
    </w:p>
    <w:p w14:paraId="1A4B2D5D" w14:textId="77777777" w:rsidR="00A1452B" w:rsidRDefault="00A1452B" w:rsidP="002E4CFF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Cs w:val="24"/>
        </w:rPr>
      </w:pPr>
      <w:r>
        <w:rPr>
          <w:szCs w:val="24"/>
        </w:rPr>
        <w:t>předseda komise na základě odevzdaných hlasovacích lístků provedl toto vyhodnocení pořadí uchazečů</w:t>
      </w:r>
      <w:r w:rsidR="002E4CFF">
        <w:rPr>
          <w:szCs w:val="24"/>
        </w:rPr>
        <w:t>, kteří vyhověli podmínkám výběrového řízení</w:t>
      </w:r>
      <w:r w:rsidR="003D0BE0">
        <w:rPr>
          <w:szCs w:val="24"/>
        </w:rPr>
        <w:t xml:space="preserve"> vč. odůvodnění</w:t>
      </w:r>
      <w:r w:rsidR="002E4CFF">
        <w:rPr>
          <w:szCs w:val="24"/>
        </w:rPr>
        <w:t>:</w:t>
      </w:r>
    </w:p>
    <w:p w14:paraId="5118107E" w14:textId="77777777" w:rsidR="0097278C" w:rsidRDefault="0097278C" w:rsidP="0097278C">
      <w:pPr>
        <w:pStyle w:val="Odstavecseseznamem"/>
        <w:spacing w:after="120"/>
        <w:ind w:left="714"/>
        <w:contextualSpacing w:val="0"/>
        <w:jc w:val="both"/>
        <w:rPr>
          <w:szCs w:val="24"/>
        </w:rPr>
      </w:pPr>
    </w:p>
    <w:p w14:paraId="233D8519" w14:textId="77777777" w:rsidR="0097278C" w:rsidRDefault="002E4CFF" w:rsidP="00231C69">
      <w:pPr>
        <w:pStyle w:val="Odstavecseseznamem"/>
        <w:numPr>
          <w:ilvl w:val="0"/>
          <w:numId w:val="2"/>
        </w:numPr>
        <w:spacing w:before="240" w:line="480" w:lineRule="auto"/>
        <w:ind w:left="1077" w:hanging="357"/>
        <w:contextualSpacing w:val="0"/>
        <w:jc w:val="both"/>
        <w:rPr>
          <w:szCs w:val="24"/>
        </w:rPr>
      </w:pPr>
      <w:r>
        <w:rPr>
          <w:szCs w:val="24"/>
        </w:rPr>
        <w:t>…</w:t>
      </w:r>
      <w:r w:rsidR="00C64496">
        <w:rPr>
          <w:szCs w:val="24"/>
        </w:rPr>
        <w:t>………………………………………………………………………………………………………………………………………</w:t>
      </w:r>
    </w:p>
    <w:p w14:paraId="0A27C2F6" w14:textId="77777777" w:rsidR="002E4CFF" w:rsidRDefault="00E826BF" w:rsidP="0097278C">
      <w:pPr>
        <w:pStyle w:val="Odstavecseseznamem"/>
        <w:spacing w:before="240" w:line="480" w:lineRule="auto"/>
        <w:ind w:left="1077"/>
        <w:contextualSpacing w:val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</w:t>
      </w:r>
    </w:p>
    <w:p w14:paraId="326F17A8" w14:textId="77777777" w:rsidR="0097278C" w:rsidRDefault="002E4CFF" w:rsidP="007F0B37">
      <w:pPr>
        <w:pStyle w:val="Odstavecseseznamem"/>
        <w:numPr>
          <w:ilvl w:val="0"/>
          <w:numId w:val="2"/>
        </w:numPr>
        <w:spacing w:before="240" w:line="480" w:lineRule="auto"/>
        <w:ind w:left="1077" w:hanging="357"/>
        <w:contextualSpacing w:val="0"/>
        <w:jc w:val="both"/>
        <w:rPr>
          <w:szCs w:val="24"/>
        </w:rPr>
      </w:pPr>
      <w:r w:rsidRPr="00C64496">
        <w:rPr>
          <w:szCs w:val="24"/>
        </w:rPr>
        <w:t>…</w:t>
      </w:r>
      <w:r w:rsidR="00C64496">
        <w:rPr>
          <w:szCs w:val="24"/>
        </w:rPr>
        <w:t>………………………………………………………………………………………………………………………………………</w:t>
      </w:r>
    </w:p>
    <w:p w14:paraId="6AEB5C06" w14:textId="77777777" w:rsidR="00C64496" w:rsidRDefault="00E826BF" w:rsidP="0097278C">
      <w:pPr>
        <w:pStyle w:val="Odstavecseseznamem"/>
        <w:spacing w:line="480" w:lineRule="auto"/>
        <w:ind w:left="1077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………………………………………………………………………………………………………………………………………….</w:t>
      </w:r>
    </w:p>
    <w:p w14:paraId="623643C5" w14:textId="77777777" w:rsidR="0097278C" w:rsidRDefault="00C64496" w:rsidP="00231C69">
      <w:pPr>
        <w:pStyle w:val="Odstavecseseznamem"/>
        <w:numPr>
          <w:ilvl w:val="0"/>
          <w:numId w:val="2"/>
        </w:numPr>
        <w:spacing w:before="240" w:line="480" w:lineRule="auto"/>
        <w:ind w:left="1077" w:hanging="357"/>
        <w:contextualSpacing w:val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</w:t>
      </w:r>
      <w:r w:rsidR="00E826BF">
        <w:rPr>
          <w:szCs w:val="24"/>
        </w:rPr>
        <w:t>.</w:t>
      </w:r>
      <w:r>
        <w:rPr>
          <w:szCs w:val="24"/>
        </w:rPr>
        <w:t>…</w:t>
      </w:r>
    </w:p>
    <w:p w14:paraId="56D2C47E" w14:textId="77777777" w:rsidR="00C64496" w:rsidRDefault="00E826BF" w:rsidP="0097278C">
      <w:pPr>
        <w:pStyle w:val="Odstavecseseznamem"/>
        <w:spacing w:before="240" w:line="480" w:lineRule="auto"/>
        <w:ind w:left="1077"/>
        <w:contextualSpacing w:val="0"/>
        <w:jc w:val="both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………………………………………………………………………………………………………………………………………….</w:t>
      </w:r>
    </w:p>
    <w:p w14:paraId="6EC8ED23" w14:textId="77777777" w:rsidR="003D0BE0" w:rsidRPr="00231C69" w:rsidRDefault="003D0BE0" w:rsidP="000C01BF">
      <w:pPr>
        <w:jc w:val="both"/>
        <w:rPr>
          <w:b/>
          <w:bCs/>
          <w:szCs w:val="24"/>
        </w:rPr>
      </w:pPr>
      <w:r w:rsidRPr="00231C69">
        <w:rPr>
          <w:b/>
          <w:bCs/>
          <w:szCs w:val="24"/>
        </w:rPr>
        <w:t xml:space="preserve">Výběrová komise na základě výsledku tajného hlasování navrhuje a doporučuje přijetí uchazeče </w:t>
      </w:r>
      <w:r w:rsidR="007A28A4" w:rsidRPr="00231C69">
        <w:rPr>
          <w:b/>
          <w:bCs/>
          <w:szCs w:val="24"/>
        </w:rPr>
        <w:br/>
      </w:r>
      <w:r w:rsidRPr="00231C69">
        <w:rPr>
          <w:b/>
          <w:bCs/>
          <w:szCs w:val="24"/>
        </w:rPr>
        <w:t xml:space="preserve">(v případě, že žádný z uchazečů nevyhověl podmínkám výběrového řízení, uvede se, že „nikdo nevyhověl“ a </w:t>
      </w:r>
      <w:r w:rsidR="00A062D8">
        <w:rPr>
          <w:b/>
          <w:bCs/>
          <w:szCs w:val="24"/>
        </w:rPr>
        <w:t xml:space="preserve">dále se </w:t>
      </w:r>
      <w:r w:rsidRPr="00231C69">
        <w:rPr>
          <w:b/>
          <w:bCs/>
          <w:szCs w:val="24"/>
        </w:rPr>
        <w:t xml:space="preserve">uvede důvod): </w:t>
      </w:r>
    </w:p>
    <w:p w14:paraId="2D3E4FFA" w14:textId="77777777" w:rsidR="003D0BE0" w:rsidRDefault="003D0BE0" w:rsidP="000C01BF">
      <w:pPr>
        <w:jc w:val="both"/>
        <w:rPr>
          <w:szCs w:val="24"/>
        </w:rPr>
      </w:pPr>
    </w:p>
    <w:p w14:paraId="4A8EF1D3" w14:textId="77777777" w:rsidR="003D0BE0" w:rsidRDefault="003D0BE0" w:rsidP="000C01BF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68E01AD8" w14:textId="77777777" w:rsidR="003D0BE0" w:rsidRDefault="003D0BE0" w:rsidP="000C01BF">
      <w:pPr>
        <w:jc w:val="both"/>
        <w:rPr>
          <w:szCs w:val="24"/>
        </w:rPr>
      </w:pPr>
    </w:p>
    <w:p w14:paraId="7872BF96" w14:textId="77777777" w:rsidR="003D0BE0" w:rsidRDefault="003D0BE0" w:rsidP="000C01BF">
      <w:pPr>
        <w:jc w:val="both"/>
        <w:rPr>
          <w:szCs w:val="24"/>
        </w:rPr>
      </w:pPr>
      <w:r>
        <w:rPr>
          <w:szCs w:val="24"/>
        </w:rPr>
        <w:t>Z důvodu ………………………………………………………………………………………………………………………………………………</w:t>
      </w:r>
    </w:p>
    <w:p w14:paraId="652CC5A4" w14:textId="77777777" w:rsidR="003D0BE0" w:rsidRDefault="003D0BE0" w:rsidP="000C01BF">
      <w:pPr>
        <w:jc w:val="both"/>
        <w:rPr>
          <w:szCs w:val="24"/>
        </w:rPr>
      </w:pPr>
    </w:p>
    <w:p w14:paraId="01A71101" w14:textId="77777777" w:rsidR="003D0BE0" w:rsidRDefault="003D0BE0" w:rsidP="000C01BF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01440079" w14:textId="77777777" w:rsidR="003D0BE0" w:rsidRDefault="003D0BE0" w:rsidP="000C01BF">
      <w:pPr>
        <w:jc w:val="both"/>
        <w:rPr>
          <w:szCs w:val="24"/>
        </w:rPr>
      </w:pPr>
    </w:p>
    <w:p w14:paraId="28D2E2C6" w14:textId="77777777" w:rsidR="003D0BE0" w:rsidRDefault="003D0BE0" w:rsidP="003D0BE0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3D52897A" w14:textId="77777777" w:rsidR="003D0BE0" w:rsidRDefault="003D0BE0" w:rsidP="000C01BF">
      <w:pPr>
        <w:jc w:val="both"/>
        <w:rPr>
          <w:szCs w:val="24"/>
        </w:rPr>
      </w:pPr>
    </w:p>
    <w:p w14:paraId="2270D9B6" w14:textId="77777777" w:rsidR="00231C69" w:rsidRDefault="00231C69" w:rsidP="000C01BF">
      <w:pPr>
        <w:jc w:val="both"/>
        <w:rPr>
          <w:szCs w:val="24"/>
        </w:rPr>
      </w:pPr>
    </w:p>
    <w:p w14:paraId="5E5CE8BE" w14:textId="77777777" w:rsidR="00231C69" w:rsidRDefault="00231C69" w:rsidP="001847E1">
      <w:pPr>
        <w:spacing w:after="0" w:line="240" w:lineRule="auto"/>
        <w:jc w:val="both"/>
        <w:rPr>
          <w:szCs w:val="24"/>
        </w:rPr>
      </w:pPr>
      <w:r>
        <w:rPr>
          <w:szCs w:val="24"/>
        </w:rPr>
        <w:t>V Praze dne 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…………………………………………………………………….</w:t>
      </w:r>
    </w:p>
    <w:p w14:paraId="2D59A1C2" w14:textId="77777777" w:rsidR="00231C69" w:rsidRDefault="00231C69" w:rsidP="001847E1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844A2">
        <w:rPr>
          <w:szCs w:val="24"/>
        </w:rPr>
        <w:t xml:space="preserve">       </w:t>
      </w:r>
      <w:r w:rsidR="001847E1">
        <w:rPr>
          <w:szCs w:val="24"/>
        </w:rPr>
        <w:t xml:space="preserve">           </w:t>
      </w:r>
      <w:r w:rsidR="009844A2">
        <w:rPr>
          <w:szCs w:val="24"/>
        </w:rPr>
        <w:t xml:space="preserve">podpis </w:t>
      </w:r>
      <w:r w:rsidR="001847E1">
        <w:rPr>
          <w:szCs w:val="24"/>
        </w:rPr>
        <w:t>p</w:t>
      </w:r>
      <w:r>
        <w:rPr>
          <w:szCs w:val="24"/>
        </w:rPr>
        <w:t>ředsed</w:t>
      </w:r>
      <w:r w:rsidR="009844A2">
        <w:rPr>
          <w:szCs w:val="24"/>
        </w:rPr>
        <w:t>y</w:t>
      </w:r>
      <w:r>
        <w:rPr>
          <w:szCs w:val="24"/>
        </w:rPr>
        <w:t xml:space="preserve"> komise</w:t>
      </w:r>
    </w:p>
    <w:p w14:paraId="629F560F" w14:textId="77777777" w:rsidR="003D0BE0" w:rsidRDefault="003D0BE0" w:rsidP="000C01BF">
      <w:pPr>
        <w:jc w:val="both"/>
        <w:rPr>
          <w:szCs w:val="24"/>
        </w:rPr>
      </w:pPr>
    </w:p>
    <w:p w14:paraId="15B55B56" w14:textId="77777777" w:rsidR="000C01BF" w:rsidRDefault="00691B7F" w:rsidP="00691B7F">
      <w:pPr>
        <w:jc w:val="both"/>
        <w:rPr>
          <w:szCs w:val="24"/>
        </w:rPr>
      </w:pPr>
      <w:r>
        <w:rPr>
          <w:szCs w:val="24"/>
        </w:rPr>
        <w:t>Členové komise:</w:t>
      </w:r>
    </w:p>
    <w:p w14:paraId="697DBC92" w14:textId="77777777" w:rsidR="00691B7F" w:rsidRDefault="00691B7F" w:rsidP="00691B7F">
      <w:pPr>
        <w:jc w:val="both"/>
        <w:rPr>
          <w:szCs w:val="24"/>
        </w:rPr>
      </w:pPr>
      <w:r>
        <w:rPr>
          <w:szCs w:val="24"/>
        </w:rPr>
        <w:t>Jméno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</w:t>
      </w:r>
    </w:p>
    <w:p w14:paraId="17B80E13" w14:textId="77777777" w:rsidR="00691B7F" w:rsidRDefault="00691B7F" w:rsidP="00691B7F">
      <w:pPr>
        <w:jc w:val="both"/>
        <w:rPr>
          <w:szCs w:val="24"/>
        </w:rPr>
      </w:pPr>
    </w:p>
    <w:p w14:paraId="0B00AB00" w14:textId="77777777" w:rsidR="00691B7F" w:rsidRDefault="00691B7F" w:rsidP="00691B7F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………………………………………………..</w:t>
      </w:r>
    </w:p>
    <w:p w14:paraId="33ACC60A" w14:textId="77777777" w:rsidR="00691B7F" w:rsidRDefault="00691B7F" w:rsidP="00691B7F">
      <w:pPr>
        <w:jc w:val="both"/>
        <w:rPr>
          <w:szCs w:val="24"/>
        </w:rPr>
      </w:pPr>
    </w:p>
    <w:p w14:paraId="06363977" w14:textId="77777777" w:rsidR="00691B7F" w:rsidRDefault="00691B7F" w:rsidP="00691B7F">
      <w:pPr>
        <w:ind w:left="4248" w:firstLine="708"/>
        <w:jc w:val="both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694736D0" w14:textId="77777777" w:rsidR="00691B7F" w:rsidRDefault="00691B7F" w:rsidP="00691B7F">
      <w:pPr>
        <w:ind w:left="4248" w:firstLine="708"/>
        <w:jc w:val="both"/>
        <w:rPr>
          <w:szCs w:val="24"/>
        </w:rPr>
      </w:pPr>
    </w:p>
    <w:p w14:paraId="6C0EA652" w14:textId="77777777" w:rsidR="00691B7F" w:rsidRDefault="00691B7F" w:rsidP="00691B7F">
      <w:pPr>
        <w:ind w:left="4248" w:firstLine="708"/>
        <w:jc w:val="both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090F930D" w14:textId="77777777" w:rsidR="00691B7F" w:rsidRDefault="00691B7F" w:rsidP="00691B7F">
      <w:pPr>
        <w:ind w:left="4248" w:firstLine="708"/>
        <w:jc w:val="both"/>
        <w:rPr>
          <w:szCs w:val="24"/>
        </w:rPr>
      </w:pPr>
    </w:p>
    <w:p w14:paraId="3589058F" w14:textId="77777777" w:rsidR="00691B7F" w:rsidRDefault="00691B7F" w:rsidP="00691B7F">
      <w:pPr>
        <w:ind w:left="4248" w:firstLine="708"/>
        <w:jc w:val="both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64A6FC63" w14:textId="77777777" w:rsidR="00691B7F" w:rsidRDefault="00691B7F" w:rsidP="00691B7F">
      <w:pPr>
        <w:jc w:val="both"/>
        <w:rPr>
          <w:szCs w:val="24"/>
        </w:rPr>
      </w:pPr>
    </w:p>
    <w:p w14:paraId="752D6011" w14:textId="77777777" w:rsidR="00C31CD0" w:rsidRPr="00F40367" w:rsidRDefault="00C31CD0" w:rsidP="00C31CD0">
      <w:pPr>
        <w:outlineLvl w:val="0"/>
        <w:rPr>
          <w:b/>
          <w:szCs w:val="24"/>
        </w:rPr>
      </w:pPr>
      <w:r w:rsidRPr="00F40367">
        <w:rPr>
          <w:b/>
          <w:szCs w:val="24"/>
        </w:rPr>
        <w:t>Vyjádření děkan</w:t>
      </w:r>
      <w:r>
        <w:rPr>
          <w:b/>
          <w:szCs w:val="24"/>
        </w:rPr>
        <w:t>ky</w:t>
      </w:r>
      <w:r w:rsidRPr="00F40367">
        <w:rPr>
          <w:b/>
          <w:szCs w:val="24"/>
        </w:rPr>
        <w:t xml:space="preserve"> fakulty:</w:t>
      </w:r>
    </w:p>
    <w:p w14:paraId="68CB60E9" w14:textId="77777777" w:rsidR="00C31CD0" w:rsidRPr="00691B7F" w:rsidRDefault="00C31CD0" w:rsidP="00691B7F">
      <w:pPr>
        <w:jc w:val="both"/>
        <w:rPr>
          <w:szCs w:val="24"/>
        </w:rPr>
      </w:pPr>
    </w:p>
    <w:sectPr w:rsidR="00C31CD0" w:rsidRPr="00691B7F" w:rsidSect="00CD676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225E" w14:textId="77777777" w:rsidR="001A1570" w:rsidRDefault="001A1570" w:rsidP="000C01BF">
      <w:pPr>
        <w:spacing w:after="0" w:line="240" w:lineRule="auto"/>
      </w:pPr>
      <w:r>
        <w:separator/>
      </w:r>
    </w:p>
  </w:endnote>
  <w:endnote w:type="continuationSeparator" w:id="0">
    <w:p w14:paraId="6AF9C88C" w14:textId="77777777" w:rsidR="001A1570" w:rsidRDefault="001A1570" w:rsidP="000C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177736"/>
      <w:docPartObj>
        <w:docPartGallery w:val="Page Numbers (Bottom of Page)"/>
        <w:docPartUnique/>
      </w:docPartObj>
    </w:sdtPr>
    <w:sdtEndPr/>
    <w:sdtContent>
      <w:p w14:paraId="1EF9BBD3" w14:textId="1D86BB39" w:rsidR="00C31CD0" w:rsidRDefault="00C31C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87">
          <w:rPr>
            <w:noProof/>
          </w:rPr>
          <w:t>2</w:t>
        </w:r>
        <w:r>
          <w:fldChar w:fldCharType="end"/>
        </w:r>
      </w:p>
    </w:sdtContent>
  </w:sdt>
  <w:p w14:paraId="6DA74FBD" w14:textId="77777777" w:rsidR="00C31CD0" w:rsidRDefault="00C31C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2315488"/>
      <w:docPartObj>
        <w:docPartGallery w:val="Page Numbers (Bottom of Page)"/>
        <w:docPartUnique/>
      </w:docPartObj>
    </w:sdtPr>
    <w:sdtEndPr/>
    <w:sdtContent>
      <w:p w14:paraId="2736F1BA" w14:textId="4957E1E3" w:rsidR="00C31CD0" w:rsidRDefault="00C31C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87">
          <w:rPr>
            <w:noProof/>
          </w:rPr>
          <w:t>1</w:t>
        </w:r>
        <w:r>
          <w:fldChar w:fldCharType="end"/>
        </w:r>
      </w:p>
    </w:sdtContent>
  </w:sdt>
  <w:p w14:paraId="01E42ED0" w14:textId="77777777" w:rsidR="00C31CD0" w:rsidRDefault="00C31C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CBEA" w14:textId="77777777" w:rsidR="001A1570" w:rsidRDefault="001A1570" w:rsidP="000C01BF">
      <w:pPr>
        <w:spacing w:after="0" w:line="240" w:lineRule="auto"/>
      </w:pPr>
      <w:r>
        <w:separator/>
      </w:r>
    </w:p>
  </w:footnote>
  <w:footnote w:type="continuationSeparator" w:id="0">
    <w:p w14:paraId="6D60DB93" w14:textId="77777777" w:rsidR="001A1570" w:rsidRDefault="001A1570" w:rsidP="000C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FA1C" w14:textId="037AA30D" w:rsidR="00FE63BB" w:rsidRPr="008D1787" w:rsidRDefault="00FE63BB" w:rsidP="00FE63BB">
    <w:pPr>
      <w:pBdr>
        <w:bottom w:val="single" w:sz="4" w:space="1" w:color="auto"/>
      </w:pBdr>
      <w:jc w:val="both"/>
      <w:rPr>
        <w:rFonts w:cstheme="minorHAnsi"/>
        <w:i/>
        <w:color w:val="767171" w:themeColor="background2" w:themeShade="80"/>
      </w:rPr>
    </w:pPr>
    <w:r w:rsidRPr="008D1787">
      <w:rPr>
        <w:rFonts w:cstheme="minorHAnsi"/>
        <w:color w:val="767171" w:themeColor="background2" w:themeShade="80"/>
        <w:sz w:val="20"/>
        <w:szCs w:val="20"/>
      </w:rPr>
      <w:t xml:space="preserve">Příloha č. 1 k Opatření děkanky č. </w:t>
    </w:r>
    <w:r w:rsidR="008D1787" w:rsidRPr="008D1787">
      <w:rPr>
        <w:rFonts w:cstheme="minorHAnsi"/>
        <w:color w:val="767171" w:themeColor="background2" w:themeShade="80"/>
        <w:sz w:val="20"/>
        <w:szCs w:val="20"/>
      </w:rPr>
      <w:t>6</w:t>
    </w:r>
    <w:r w:rsidRPr="008D1787">
      <w:rPr>
        <w:rFonts w:cstheme="minorHAnsi"/>
        <w:color w:val="767171" w:themeColor="background2" w:themeShade="80"/>
        <w:sz w:val="20"/>
        <w:szCs w:val="20"/>
      </w:rPr>
      <w:t xml:space="preserve">/2021 </w:t>
    </w:r>
    <w:r w:rsidRPr="008D1787">
      <w:rPr>
        <w:rFonts w:cstheme="minorHAnsi"/>
        <w:bCs/>
        <w:color w:val="767171" w:themeColor="background2" w:themeShade="80"/>
        <w:sz w:val="20"/>
        <w:szCs w:val="20"/>
      </w:rPr>
      <w:t>Závazný postup k provedení Řádu výběrových řízení na UK pro obsazování pracovních míst na FSV UK</w:t>
    </w:r>
    <w:r w:rsidR="008D1787" w:rsidRPr="008D1787">
      <w:rPr>
        <w:rFonts w:cstheme="minorHAnsi"/>
        <w:bCs/>
        <w:color w:val="767171" w:themeColor="background2" w:themeShade="80"/>
        <w:sz w:val="20"/>
        <w:szCs w:val="20"/>
      </w:rPr>
      <w:t xml:space="preserve"> – zápis z jednání výběrové komise na obsazení pracovní pozice</w:t>
    </w:r>
  </w:p>
  <w:p w14:paraId="715FBF19" w14:textId="77777777" w:rsidR="000C01BF" w:rsidRPr="00CD6760" w:rsidRDefault="00CD6760" w:rsidP="00CD6760">
    <w:pPr>
      <w:pStyle w:val="Zhlav"/>
      <w:ind w:left="-284"/>
    </w:pPr>
    <w:r>
      <w:rPr>
        <w:noProof/>
        <w:lang w:eastAsia="cs-CZ"/>
      </w:rPr>
      <w:drawing>
        <wp:inline distT="0" distB="0" distL="0" distR="0" wp14:anchorId="1C490AC9" wp14:editId="392F807C">
          <wp:extent cx="3005137" cy="895570"/>
          <wp:effectExtent l="0" t="0" r="5080" b="0"/>
          <wp:docPr id="2" name="Obrázek 2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3087912" cy="92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8FA"/>
    <w:multiLevelType w:val="hybridMultilevel"/>
    <w:tmpl w:val="EC3090F4"/>
    <w:lvl w:ilvl="0" w:tplc="95EAA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76FF7"/>
    <w:multiLevelType w:val="hybridMultilevel"/>
    <w:tmpl w:val="4E884D84"/>
    <w:lvl w:ilvl="0" w:tplc="E1DAF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BF"/>
    <w:rsid w:val="00017772"/>
    <w:rsid w:val="000C01BF"/>
    <w:rsid w:val="001847E1"/>
    <w:rsid w:val="001A1570"/>
    <w:rsid w:val="00231C69"/>
    <w:rsid w:val="002E4CFF"/>
    <w:rsid w:val="00392BB8"/>
    <w:rsid w:val="003D0BE0"/>
    <w:rsid w:val="004C66FB"/>
    <w:rsid w:val="005F64B9"/>
    <w:rsid w:val="00647FA8"/>
    <w:rsid w:val="00691B7F"/>
    <w:rsid w:val="007A28A4"/>
    <w:rsid w:val="007F0B37"/>
    <w:rsid w:val="008D1787"/>
    <w:rsid w:val="0097278C"/>
    <w:rsid w:val="009844A2"/>
    <w:rsid w:val="00A062D8"/>
    <w:rsid w:val="00A1452B"/>
    <w:rsid w:val="00C31CD0"/>
    <w:rsid w:val="00C64496"/>
    <w:rsid w:val="00CD6760"/>
    <w:rsid w:val="00DB6959"/>
    <w:rsid w:val="00E472D0"/>
    <w:rsid w:val="00E826BF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BF619"/>
  <w15:chartTrackingRefBased/>
  <w15:docId w15:val="{13EEA48B-EE30-4C7B-986C-A184841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1BF"/>
  </w:style>
  <w:style w:type="paragraph" w:styleId="Zpat">
    <w:name w:val="footer"/>
    <w:basedOn w:val="Normln"/>
    <w:link w:val="ZpatChar"/>
    <w:uiPriority w:val="99"/>
    <w:unhideWhenUsed/>
    <w:rsid w:val="000C0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1BF"/>
  </w:style>
  <w:style w:type="paragraph" w:styleId="Odstavecseseznamem">
    <w:name w:val="List Paragraph"/>
    <w:basedOn w:val="Normln"/>
    <w:uiPriority w:val="34"/>
    <w:qFormat/>
    <w:rsid w:val="000C0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Hájková</dc:creator>
  <cp:keywords/>
  <dc:description/>
  <cp:lastModifiedBy>Klára Novosadová</cp:lastModifiedBy>
  <cp:revision>19</cp:revision>
  <cp:lastPrinted>2019-12-27T11:55:00Z</cp:lastPrinted>
  <dcterms:created xsi:type="dcterms:W3CDTF">2019-12-27T10:58:00Z</dcterms:created>
  <dcterms:modified xsi:type="dcterms:W3CDTF">2021-04-30T07:52:00Z</dcterms:modified>
</cp:coreProperties>
</file>